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0811" w14:textId="77777777" w:rsidR="004214EE" w:rsidRPr="00BC61A6" w:rsidRDefault="004214EE" w:rsidP="00BC61A6">
      <w:pPr>
        <w:jc w:val="center"/>
        <w:rPr>
          <w:b/>
          <w:bCs/>
        </w:rPr>
      </w:pPr>
      <w:r w:rsidRPr="00BC61A6">
        <w:rPr>
          <w:b/>
          <w:bCs/>
        </w:rPr>
        <w:t>Agenda</w:t>
      </w:r>
    </w:p>
    <w:p w14:paraId="15521614" w14:textId="77777777" w:rsidR="004214EE" w:rsidRDefault="004214EE" w:rsidP="00BC61A6">
      <w:pPr>
        <w:jc w:val="center"/>
      </w:pPr>
    </w:p>
    <w:p w14:paraId="246CEA0E" w14:textId="63BC89AD" w:rsidR="00BC61A6" w:rsidRPr="00BC61A6" w:rsidRDefault="0058521E" w:rsidP="00BC61A6">
      <w:pPr>
        <w:jc w:val="center"/>
        <w:rPr>
          <w:b/>
          <w:bCs/>
        </w:rPr>
      </w:pPr>
      <w:r>
        <w:rPr>
          <w:b/>
          <w:bCs/>
        </w:rPr>
        <w:t>October 8</w:t>
      </w:r>
    </w:p>
    <w:p w14:paraId="2C54E1EB" w14:textId="09F00BB0" w:rsidR="004214EE" w:rsidRDefault="004214EE" w:rsidP="00BC61A6">
      <w:pPr>
        <w:jc w:val="center"/>
      </w:pPr>
      <w:r>
        <w:t xml:space="preserve">Faculty Senate </w:t>
      </w:r>
      <w:r w:rsidR="00470D96">
        <w:t>2024-2025</w:t>
      </w:r>
    </w:p>
    <w:p w14:paraId="6DFD50D5" w14:textId="77777777" w:rsidR="004214EE" w:rsidRDefault="004214EE"/>
    <w:p w14:paraId="498A8720" w14:textId="04A8B49D" w:rsidR="00BC61A6" w:rsidRDefault="00545479" w:rsidP="004214E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14:paraId="59DA1247" w14:textId="3C134A2B" w:rsidR="00545479" w:rsidRPr="00545479" w:rsidRDefault="00545479" w:rsidP="00545479">
      <w:pPr>
        <w:pStyle w:val="ListParagraph"/>
        <w:numPr>
          <w:ilvl w:val="1"/>
          <w:numId w:val="1"/>
        </w:numPr>
      </w:pPr>
      <w:r w:rsidRPr="00545479">
        <w:t xml:space="preserve">Approval of Minutes from </w:t>
      </w:r>
      <w:r w:rsidR="00394410">
        <w:t xml:space="preserve">September </w:t>
      </w:r>
      <w:r w:rsidR="0058521E">
        <w:t>24</w:t>
      </w:r>
    </w:p>
    <w:p w14:paraId="009F54C0" w14:textId="7E684FB9" w:rsidR="00BC61A6" w:rsidRDefault="00846A29" w:rsidP="004214EE">
      <w:pPr>
        <w:pStyle w:val="ListParagraph"/>
        <w:numPr>
          <w:ilvl w:val="0"/>
          <w:numId w:val="1"/>
        </w:numPr>
        <w:rPr>
          <w:b/>
          <w:bCs/>
        </w:rPr>
      </w:pPr>
      <w:r w:rsidRPr="00AB0D9A">
        <w:rPr>
          <w:b/>
          <w:bCs/>
        </w:rPr>
        <w:t>Announcements</w:t>
      </w:r>
    </w:p>
    <w:p w14:paraId="6DB218A5" w14:textId="45F22A27" w:rsidR="0087306F" w:rsidRDefault="0058521E" w:rsidP="006C0697">
      <w:pPr>
        <w:pStyle w:val="ListParagraph"/>
        <w:numPr>
          <w:ilvl w:val="1"/>
          <w:numId w:val="1"/>
        </w:numPr>
      </w:pPr>
      <w:r>
        <w:t>Campus Climate Survey Oct. 14 (will be available 23 days)</w:t>
      </w:r>
    </w:p>
    <w:p w14:paraId="6D9EDF7D" w14:textId="78F9FACE" w:rsidR="0058521E" w:rsidRDefault="0058521E" w:rsidP="006C0697">
      <w:pPr>
        <w:pStyle w:val="ListParagraph"/>
        <w:numPr>
          <w:ilvl w:val="1"/>
          <w:numId w:val="1"/>
        </w:numPr>
      </w:pPr>
      <w:r>
        <w:t>Celebration of Scholarship, Creativity, &amp; Engagement Oct. 23</w:t>
      </w:r>
    </w:p>
    <w:p w14:paraId="0ABF8130" w14:textId="4723B910" w:rsidR="00545479" w:rsidRPr="006C0697" w:rsidRDefault="0058521E" w:rsidP="006C0697">
      <w:pPr>
        <w:pStyle w:val="ListParagraph"/>
        <w:numPr>
          <w:ilvl w:val="1"/>
          <w:numId w:val="1"/>
        </w:numPr>
      </w:pPr>
      <w:r>
        <w:t>Final Fridays Returns! Oct. 25, 4:30 PM at Friends &amp; Co. near the downtown square</w:t>
      </w:r>
    </w:p>
    <w:p w14:paraId="693F8281" w14:textId="42E41862" w:rsidR="00BC61A6" w:rsidRDefault="00BC61A6" w:rsidP="00BC61A6">
      <w:pPr>
        <w:pStyle w:val="ListParagraph"/>
        <w:numPr>
          <w:ilvl w:val="0"/>
          <w:numId w:val="1"/>
        </w:numPr>
        <w:rPr>
          <w:b/>
          <w:bCs/>
        </w:rPr>
      </w:pPr>
      <w:r w:rsidRPr="00AB0D9A">
        <w:rPr>
          <w:b/>
          <w:bCs/>
        </w:rPr>
        <w:t>Communications</w:t>
      </w:r>
    </w:p>
    <w:p w14:paraId="453C9263" w14:textId="251337E3" w:rsidR="00C907E2" w:rsidRDefault="00C74DFB" w:rsidP="006A4CE5">
      <w:pPr>
        <w:pStyle w:val="ListParagraph"/>
        <w:numPr>
          <w:ilvl w:val="1"/>
          <w:numId w:val="1"/>
        </w:numPr>
      </w:pPr>
      <w:r>
        <w:t xml:space="preserve">IAB </w:t>
      </w:r>
      <w:r w:rsidR="00C330AD">
        <w:t xml:space="preserve">Concerns and </w:t>
      </w:r>
      <w:r>
        <w:t>Questions</w:t>
      </w:r>
      <w:r w:rsidR="00545479">
        <w:t xml:space="preserve"> (Sterling)</w:t>
      </w:r>
    </w:p>
    <w:p w14:paraId="3E8B24B9" w14:textId="621C8E7E" w:rsidR="004214EE" w:rsidRPr="00BC61A6" w:rsidRDefault="00BC61A6" w:rsidP="004214EE">
      <w:pPr>
        <w:pStyle w:val="ListParagraph"/>
        <w:numPr>
          <w:ilvl w:val="0"/>
          <w:numId w:val="1"/>
        </w:numPr>
        <w:rPr>
          <w:b/>
          <w:bCs/>
        </w:rPr>
      </w:pPr>
      <w:r w:rsidRPr="00BC61A6">
        <w:rPr>
          <w:b/>
          <w:bCs/>
        </w:rPr>
        <w:t>Committee Reports</w:t>
      </w:r>
      <w:r w:rsidR="004214EE" w:rsidRPr="00BC61A6">
        <w:rPr>
          <w:b/>
          <w:bCs/>
        </w:rPr>
        <w:t xml:space="preserve"> </w:t>
      </w:r>
    </w:p>
    <w:p w14:paraId="54C7FD10" w14:textId="4CA4B9EA" w:rsidR="00E215CC" w:rsidRDefault="004214EE" w:rsidP="00E215CC">
      <w:pPr>
        <w:pStyle w:val="ListParagraph"/>
        <w:numPr>
          <w:ilvl w:val="1"/>
          <w:numId w:val="1"/>
        </w:numPr>
      </w:pPr>
      <w:r>
        <w:t xml:space="preserve">Executive </w:t>
      </w:r>
      <w:r w:rsidR="00315973">
        <w:t>(Bruns/Stowell/Mulvey)</w:t>
      </w:r>
    </w:p>
    <w:p w14:paraId="51F31CD6" w14:textId="10BA720C" w:rsidR="004214EE" w:rsidRDefault="004214EE" w:rsidP="004214EE">
      <w:pPr>
        <w:pStyle w:val="ListParagraph"/>
        <w:numPr>
          <w:ilvl w:val="2"/>
          <w:numId w:val="1"/>
        </w:numPr>
      </w:pPr>
      <w:r>
        <w:t xml:space="preserve">EIU Think Tank </w:t>
      </w:r>
      <w:r w:rsidR="00394410">
        <w:t xml:space="preserve">– </w:t>
      </w:r>
      <w:r w:rsidR="0058521E">
        <w:t xml:space="preserve">Nominations for remainder of Abebe term (1 AY) </w:t>
      </w:r>
    </w:p>
    <w:p w14:paraId="05D92A21" w14:textId="62C78016" w:rsidR="004214EE" w:rsidRDefault="004214EE" w:rsidP="004214EE">
      <w:pPr>
        <w:pStyle w:val="ListParagraph"/>
        <w:numPr>
          <w:ilvl w:val="2"/>
          <w:numId w:val="1"/>
        </w:numPr>
      </w:pPr>
      <w:r>
        <w:t xml:space="preserve">Shared Governance Chairs </w:t>
      </w:r>
    </w:p>
    <w:p w14:paraId="62CA8C96" w14:textId="1A89A576" w:rsidR="00A05007" w:rsidRDefault="00A05007" w:rsidP="004214EE">
      <w:pPr>
        <w:pStyle w:val="ListParagraph"/>
        <w:numPr>
          <w:ilvl w:val="2"/>
          <w:numId w:val="1"/>
        </w:numPr>
      </w:pPr>
      <w:r>
        <w:t xml:space="preserve">CUPB </w:t>
      </w:r>
    </w:p>
    <w:p w14:paraId="2210558E" w14:textId="3BB08595" w:rsidR="0058521E" w:rsidRDefault="004214EE" w:rsidP="0058521E">
      <w:pPr>
        <w:pStyle w:val="ListParagraph"/>
        <w:numPr>
          <w:ilvl w:val="1"/>
          <w:numId w:val="1"/>
        </w:numPr>
      </w:pPr>
      <w:r>
        <w:t xml:space="preserve">Elections and Appointments </w:t>
      </w:r>
      <w:r w:rsidR="00315973">
        <w:t>– (Stowell</w:t>
      </w:r>
      <w:r w:rsidR="00545479">
        <w:t>)</w:t>
      </w:r>
    </w:p>
    <w:p w14:paraId="4DEC2E20" w14:textId="13083FDF" w:rsidR="004214EE" w:rsidRDefault="004214EE" w:rsidP="004214EE">
      <w:pPr>
        <w:pStyle w:val="ListParagraph"/>
        <w:numPr>
          <w:ilvl w:val="1"/>
          <w:numId w:val="1"/>
        </w:numPr>
      </w:pPr>
      <w:r>
        <w:t xml:space="preserve">Awards </w:t>
      </w:r>
      <w:r w:rsidR="00315973">
        <w:t xml:space="preserve">– </w:t>
      </w:r>
      <w:r w:rsidR="00545479">
        <w:t>(</w:t>
      </w:r>
      <w:proofErr w:type="spellStart"/>
      <w:r w:rsidR="00545479">
        <w:t>Scher</w:t>
      </w:r>
      <w:proofErr w:type="spellEnd"/>
      <w:r w:rsidR="00545479">
        <w:t>)</w:t>
      </w:r>
    </w:p>
    <w:p w14:paraId="219ECE33" w14:textId="2DA7688C" w:rsidR="004214EE" w:rsidRDefault="004214EE" w:rsidP="004214EE">
      <w:pPr>
        <w:pStyle w:val="ListParagraph"/>
        <w:numPr>
          <w:ilvl w:val="1"/>
          <w:numId w:val="1"/>
        </w:numPr>
      </w:pPr>
      <w:r>
        <w:t xml:space="preserve">Budget Transparency </w:t>
      </w:r>
      <w:r w:rsidR="00315973">
        <w:t xml:space="preserve">– </w:t>
      </w:r>
      <w:r w:rsidR="00545479">
        <w:t>(Sterling)</w:t>
      </w:r>
      <w:r w:rsidR="00315973">
        <w:t xml:space="preserve">  </w:t>
      </w:r>
    </w:p>
    <w:p w14:paraId="1A04D6A5" w14:textId="088A799A" w:rsidR="004214EE" w:rsidRDefault="004214EE" w:rsidP="004214EE">
      <w:pPr>
        <w:pStyle w:val="ListParagraph"/>
        <w:numPr>
          <w:ilvl w:val="1"/>
          <w:numId w:val="1"/>
        </w:numPr>
      </w:pPr>
      <w:r>
        <w:t>Faculty Forum</w:t>
      </w:r>
      <w:r w:rsidR="00315973">
        <w:t xml:space="preserve"> – </w:t>
      </w:r>
      <w:r w:rsidR="00545479">
        <w:t xml:space="preserve">(Thibault </w:t>
      </w:r>
      <w:proofErr w:type="spellStart"/>
      <w:r w:rsidR="00545479">
        <w:t>Geen</w:t>
      </w:r>
      <w:proofErr w:type="spellEnd"/>
      <w:r w:rsidR="00545479">
        <w:t>)</w:t>
      </w:r>
      <w:r>
        <w:t xml:space="preserve"> </w:t>
      </w:r>
    </w:p>
    <w:p w14:paraId="1900426C" w14:textId="4F5EA5AB" w:rsidR="004214EE" w:rsidRDefault="004214EE" w:rsidP="004214EE">
      <w:pPr>
        <w:pStyle w:val="ListParagraph"/>
        <w:numPr>
          <w:ilvl w:val="1"/>
          <w:numId w:val="1"/>
        </w:numPr>
      </w:pPr>
      <w:r>
        <w:t>Student and Staff Relations</w:t>
      </w:r>
      <w:r w:rsidR="00315973">
        <w:t xml:space="preserve"> – </w:t>
      </w:r>
      <w:r w:rsidR="00545479">
        <w:t>(Bruns, Decker)</w:t>
      </w:r>
      <w:r>
        <w:t xml:space="preserve"> </w:t>
      </w:r>
    </w:p>
    <w:p w14:paraId="349BCB3B" w14:textId="2C57841C" w:rsidR="00BC61A6" w:rsidRDefault="00BC61A6" w:rsidP="00BC61A6">
      <w:pPr>
        <w:pStyle w:val="ListParagraph"/>
        <w:numPr>
          <w:ilvl w:val="0"/>
          <w:numId w:val="1"/>
        </w:numPr>
        <w:rPr>
          <w:b/>
          <w:bCs/>
        </w:rPr>
      </w:pPr>
      <w:r w:rsidRPr="00BC61A6">
        <w:rPr>
          <w:b/>
          <w:bCs/>
        </w:rPr>
        <w:t>Provost’s Report</w:t>
      </w:r>
    </w:p>
    <w:p w14:paraId="70E322EE" w14:textId="298132E6" w:rsidR="004E59D7" w:rsidRPr="004E59D7" w:rsidRDefault="004E59D7" w:rsidP="004E59D7">
      <w:pPr>
        <w:pStyle w:val="ListParagraph"/>
        <w:numPr>
          <w:ilvl w:val="0"/>
          <w:numId w:val="1"/>
        </w:numPr>
        <w:rPr>
          <w:b/>
          <w:bCs/>
        </w:rPr>
      </w:pPr>
      <w:r w:rsidRPr="004E59D7">
        <w:rPr>
          <w:b/>
          <w:bCs/>
        </w:rPr>
        <w:t>Discussion Items</w:t>
      </w:r>
    </w:p>
    <w:p w14:paraId="6EBBCDB3" w14:textId="15160067" w:rsidR="00C74DFB" w:rsidRDefault="00C74DFB" w:rsidP="00C74DFB">
      <w:pPr>
        <w:pStyle w:val="ListParagraph"/>
        <w:numPr>
          <w:ilvl w:val="1"/>
          <w:numId w:val="1"/>
        </w:numPr>
      </w:pPr>
      <w:r>
        <w:t>Lingering IAB Questions (Sterling)</w:t>
      </w:r>
    </w:p>
    <w:p w14:paraId="34AACBC8" w14:textId="22446050" w:rsidR="00E30304" w:rsidRDefault="00E30304" w:rsidP="00E30304">
      <w:pPr>
        <w:pStyle w:val="ListParagraph"/>
        <w:numPr>
          <w:ilvl w:val="0"/>
          <w:numId w:val="1"/>
        </w:numPr>
      </w:pPr>
      <w:r w:rsidRPr="00E30304">
        <w:rPr>
          <w:b/>
          <w:bCs/>
        </w:rPr>
        <w:t>Guest Speaker</w:t>
      </w:r>
      <w:r>
        <w:t xml:space="preserve">: VP of </w:t>
      </w:r>
      <w:r w:rsidR="0058521E">
        <w:t>University Advancement</w:t>
      </w:r>
      <w:r>
        <w:t xml:space="preserve"> </w:t>
      </w:r>
      <w:r w:rsidR="0058521E">
        <w:rPr>
          <w:color w:val="FF0000"/>
        </w:rPr>
        <w:t>Mindy Spencer</w:t>
      </w:r>
    </w:p>
    <w:p w14:paraId="359A7CBE" w14:textId="081A236C" w:rsidR="00C74DFB" w:rsidRDefault="00C74DFB" w:rsidP="00C74DFB">
      <w:pPr>
        <w:pStyle w:val="ListParagraph"/>
        <w:ind w:left="2160"/>
      </w:pPr>
    </w:p>
    <w:sectPr w:rsidR="00C74DFB" w:rsidSect="007F27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A843" w14:textId="77777777" w:rsidR="00A57364" w:rsidRDefault="00A57364" w:rsidP="00E70B00">
      <w:r>
        <w:separator/>
      </w:r>
    </w:p>
  </w:endnote>
  <w:endnote w:type="continuationSeparator" w:id="0">
    <w:p w14:paraId="5BC05159" w14:textId="77777777" w:rsidR="00A57364" w:rsidRDefault="00A57364" w:rsidP="00E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0FFF" w14:textId="77777777" w:rsidR="00A57364" w:rsidRDefault="00A57364" w:rsidP="00E70B00">
      <w:r>
        <w:separator/>
      </w:r>
    </w:p>
  </w:footnote>
  <w:footnote w:type="continuationSeparator" w:id="0">
    <w:p w14:paraId="0592529F" w14:textId="77777777" w:rsidR="00A57364" w:rsidRDefault="00A57364" w:rsidP="00E7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C1C7" w14:textId="13607F54" w:rsidR="00E70B00" w:rsidRDefault="00E70B00">
    <w:pPr>
      <w:pStyle w:val="Header"/>
    </w:pPr>
    <w:r>
      <w:t>Vol. 53,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31E"/>
    <w:multiLevelType w:val="hybridMultilevel"/>
    <w:tmpl w:val="3A96F0FC"/>
    <w:lvl w:ilvl="0" w:tplc="918636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EE"/>
    <w:rsid w:val="00064819"/>
    <w:rsid w:val="00066336"/>
    <w:rsid w:val="00074B3A"/>
    <w:rsid w:val="000D0EF2"/>
    <w:rsid w:val="000D126E"/>
    <w:rsid w:val="00143D97"/>
    <w:rsid w:val="00193167"/>
    <w:rsid w:val="001B2361"/>
    <w:rsid w:val="001C0D96"/>
    <w:rsid w:val="00231823"/>
    <w:rsid w:val="00277B2D"/>
    <w:rsid w:val="002B2040"/>
    <w:rsid w:val="00315973"/>
    <w:rsid w:val="003927FC"/>
    <w:rsid w:val="00394410"/>
    <w:rsid w:val="003F480E"/>
    <w:rsid w:val="00400318"/>
    <w:rsid w:val="004214EE"/>
    <w:rsid w:val="0044379D"/>
    <w:rsid w:val="0044585C"/>
    <w:rsid w:val="00464957"/>
    <w:rsid w:val="004668B8"/>
    <w:rsid w:val="00470D96"/>
    <w:rsid w:val="00473E99"/>
    <w:rsid w:val="0047616B"/>
    <w:rsid w:val="004E59D7"/>
    <w:rsid w:val="005131F0"/>
    <w:rsid w:val="00545479"/>
    <w:rsid w:val="00570890"/>
    <w:rsid w:val="0058521E"/>
    <w:rsid w:val="005C49C8"/>
    <w:rsid w:val="005E0411"/>
    <w:rsid w:val="005E4918"/>
    <w:rsid w:val="00603725"/>
    <w:rsid w:val="00662270"/>
    <w:rsid w:val="006A47B4"/>
    <w:rsid w:val="006A4CE5"/>
    <w:rsid w:val="006C0697"/>
    <w:rsid w:val="00722001"/>
    <w:rsid w:val="00763E2E"/>
    <w:rsid w:val="007A41D2"/>
    <w:rsid w:val="007F2775"/>
    <w:rsid w:val="00803E1A"/>
    <w:rsid w:val="00806FFC"/>
    <w:rsid w:val="0082057A"/>
    <w:rsid w:val="00846A29"/>
    <w:rsid w:val="00851C73"/>
    <w:rsid w:val="0087306F"/>
    <w:rsid w:val="008B7508"/>
    <w:rsid w:val="008C70C7"/>
    <w:rsid w:val="008F66D3"/>
    <w:rsid w:val="009051FD"/>
    <w:rsid w:val="009117A0"/>
    <w:rsid w:val="00916388"/>
    <w:rsid w:val="009808E6"/>
    <w:rsid w:val="009C746D"/>
    <w:rsid w:val="009D2EBE"/>
    <w:rsid w:val="00A05007"/>
    <w:rsid w:val="00A57364"/>
    <w:rsid w:val="00AA6A45"/>
    <w:rsid w:val="00AB0D9A"/>
    <w:rsid w:val="00AF2DEA"/>
    <w:rsid w:val="00B868F9"/>
    <w:rsid w:val="00BA168A"/>
    <w:rsid w:val="00BB2B0A"/>
    <w:rsid w:val="00BC61A6"/>
    <w:rsid w:val="00BE2621"/>
    <w:rsid w:val="00BE77F9"/>
    <w:rsid w:val="00BE7B4F"/>
    <w:rsid w:val="00C0235B"/>
    <w:rsid w:val="00C330AD"/>
    <w:rsid w:val="00C74DFB"/>
    <w:rsid w:val="00C907E2"/>
    <w:rsid w:val="00CA238F"/>
    <w:rsid w:val="00CF3ACA"/>
    <w:rsid w:val="00CF7B4D"/>
    <w:rsid w:val="00D508ED"/>
    <w:rsid w:val="00D769E3"/>
    <w:rsid w:val="00D96424"/>
    <w:rsid w:val="00E215CC"/>
    <w:rsid w:val="00E30304"/>
    <w:rsid w:val="00E349F4"/>
    <w:rsid w:val="00E70B00"/>
    <w:rsid w:val="00E85734"/>
    <w:rsid w:val="00E94DFD"/>
    <w:rsid w:val="00EB3D38"/>
    <w:rsid w:val="00ED6831"/>
    <w:rsid w:val="00F3170F"/>
    <w:rsid w:val="00F56663"/>
    <w:rsid w:val="00F8155C"/>
    <w:rsid w:val="00FA040D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798DA"/>
  <w15:chartTrackingRefBased/>
  <w15:docId w15:val="{BA21F2C9-8876-BA4C-B55F-ECCA9FCB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00"/>
  </w:style>
  <w:style w:type="paragraph" w:styleId="Footer">
    <w:name w:val="footer"/>
    <w:basedOn w:val="Normal"/>
    <w:link w:val="FooterChar"/>
    <w:uiPriority w:val="99"/>
    <w:unhideWhenUsed/>
    <w:rsid w:val="00E7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 Bruns</dc:creator>
  <cp:keywords/>
  <dc:description/>
  <cp:lastModifiedBy>Todd A Bruns</cp:lastModifiedBy>
  <cp:revision>3</cp:revision>
  <cp:lastPrinted>2024-08-22T15:20:00Z</cp:lastPrinted>
  <dcterms:created xsi:type="dcterms:W3CDTF">2024-09-27T19:30:00Z</dcterms:created>
  <dcterms:modified xsi:type="dcterms:W3CDTF">2024-09-27T21:25:00Z</dcterms:modified>
</cp:coreProperties>
</file>